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Građanski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</w:t>
      </w:r>
      <w:br/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: __________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Izuzimanje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Suda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predmetu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izuzimanje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sudije</w:t>
      </w:r>
      <w:r>
        <w:rPr>
          <w:rFonts w:ascii="'Times New Roman'" w:hAnsi="'Times New Roman'" w:eastAsia="'Times New Roman'" w:cs="'Times New Roman'"/>
        </w:rPr>
        <w:t xml:space="preserve"> ___________ , koji je </w:t>
      </w:r>
      <w:r>
        <w:rPr>
          <w:rFonts w:ascii="'Times New Roman'" w:hAnsi="'Times New Roman'" w:eastAsia="'Times New Roman'" w:cs="'Times New Roman'"/>
        </w:rPr>
        <w:t xml:space="preserve">dodeljen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nepovezanosti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sukoba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Izuzimanje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Nepovezanost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pokazuje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nepristrasan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jednom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ponašanje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.]{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Sukob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Izuzimanje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Sudije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izuzet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obezbedio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nepristrasan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dodeljen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sudiji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sukob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može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nepristrasan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dobroj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primenjivim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zakonskim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odredbama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obezbedila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nepristrasnost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Svestan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posledica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verujem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odobravanje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ključno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postizanje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•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potkrepljuju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tvrdnje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nepovezanosti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sukobu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sudije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postoje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</w:rPr>
        <w:t xml:space="preserve">• </w:t>
      </w:r>
      <w:r>
        <w:rPr>
          <w:rFonts w:ascii="'Times New Roman'" w:hAnsi="'Times New Roman'" w:eastAsia="'Times New Roman'" w:cs="'Times New Roman'"/>
        </w:rPr>
        <w:t xml:space="preserve">Ostali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relevantni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postoje</w:t>
      </w:r>
      <w:r>
        <w:rPr>
          <w:rFonts w:ascii="'Times New Roman'" w:hAnsi="'Times New Roman'" w:eastAsia="'Times New Roman'" w:cs="'Times New Roman'"/>
        </w:rPr>
        <w:t xml:space="preserve">).</w:t>
      </w:r>
    </w:p>
    <w:p>
      <w:pPr/>
      <w:r>
        <w:rPr>
          <w:rFonts w:ascii="'Times New Roman'" w:hAnsi="'Times New Roman'" w:eastAsia="'Times New Roman'" w:cs="'Times New Roman'"/>
        </w:rPr>
        <w:t xml:space="preserve">U </w:t>
      </w:r>
      <w:r>
        <w:rPr>
          <w:rFonts w:ascii="'Times New Roman'" w:hAnsi="'Times New Roman'" w:eastAsia="'Times New Roman'" w:cs="'Times New Roman'"/>
        </w:rPr>
        <w:t xml:space="preserve">svetlu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izuzimanje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sudije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Sudije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dodeli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sudiju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razmatranje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Zahvaljujem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pažnji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</w:rPr>
        <w:t xml:space="preserve">Datum: ___________ </w:t>
      </w:r>
      <w:br/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2025-10-12T12:40:20+00:00</dcterms:created>
  <dcterms:modified xsi:type="dcterms:W3CDTF">2025-10-12T12:40:20+00:00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